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55" recolor="t" type="frame"/>
    </v:background>
  </w:background>
  <w:body>
    <w:p w:rsidR="0088782D" w:rsidRPr="009550D7" w:rsidRDefault="0074238C" w:rsidP="0074238C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b/>
          <w:color w:val="002060"/>
          <w:sz w:val="24"/>
          <w:szCs w:val="24"/>
        </w:rPr>
        <w:t>Театрализованная деятельность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- это одна из форм освоения окружающего мира и одно из существенных условий развития личности ребенка. </w:t>
      </w:r>
      <w:r w:rsidR="00125822" w:rsidRPr="009550D7">
        <w:rPr>
          <w:rFonts w:ascii="Times New Roman" w:hAnsi="Times New Roman" w:cs="Times New Roman"/>
          <w:color w:val="002060"/>
          <w:sz w:val="24"/>
          <w:szCs w:val="24"/>
        </w:rPr>
        <w:t>Она близка и понятна ребенку, потому что связана с игрой.</w:t>
      </w:r>
    </w:p>
    <w:p w:rsidR="00E2442C" w:rsidRPr="009550D7" w:rsidRDefault="00E2442C" w:rsidP="00E2442C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>Театральная игра – это деятельность, которая специально организуется взрослыми для обеспечения усвоения ребенком накопленного социального опыта, она рассматривается как одна из наиболее оптимальных для социального развити</w:t>
      </w:r>
      <w:r w:rsidR="00471672" w:rsidRPr="009550D7">
        <w:rPr>
          <w:rFonts w:ascii="Times New Roman" w:hAnsi="Times New Roman" w:cs="Times New Roman"/>
          <w:color w:val="002060"/>
          <w:sz w:val="24"/>
          <w:szCs w:val="24"/>
        </w:rPr>
        <w:t>я детей-инвалидов и детей с ограниченными возможностями здоровья.</w:t>
      </w:r>
    </w:p>
    <w:p w:rsidR="00A360AC" w:rsidRPr="009550D7" w:rsidRDefault="00125822" w:rsidP="0074238C">
      <w:pPr>
        <w:spacing w:after="0"/>
        <w:ind w:firstLine="284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bCs/>
          <w:color w:val="002060"/>
          <w:sz w:val="24"/>
          <w:szCs w:val="24"/>
        </w:rPr>
        <w:t>Театрализованная деятельность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> является наиболее эффективным </w:t>
      </w:r>
      <w:r w:rsidRPr="009550D7">
        <w:rPr>
          <w:rFonts w:ascii="Times New Roman" w:hAnsi="Times New Roman" w:cs="Times New Roman"/>
          <w:bCs/>
          <w:color w:val="002060"/>
          <w:sz w:val="24"/>
          <w:szCs w:val="24"/>
        </w:rPr>
        <w:t>средством для социальной адаптации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, а также </w:t>
      </w:r>
      <w:proofErr w:type="gramStart"/>
      <w:r w:rsidRPr="009550D7">
        <w:rPr>
          <w:rFonts w:ascii="Times New Roman" w:hAnsi="Times New Roman" w:cs="Times New Roman"/>
          <w:color w:val="002060"/>
          <w:sz w:val="24"/>
          <w:szCs w:val="24"/>
        </w:rPr>
        <w:t>развитии</w:t>
      </w:r>
      <w:proofErr w:type="gramEnd"/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у них коммуникативных навыков. Участвуя в </w:t>
      </w:r>
      <w:r w:rsidRPr="009550D7">
        <w:rPr>
          <w:rFonts w:ascii="Times New Roman" w:hAnsi="Times New Roman" w:cs="Times New Roman"/>
          <w:bCs/>
          <w:color w:val="002060"/>
          <w:sz w:val="24"/>
          <w:szCs w:val="24"/>
        </w:rPr>
        <w:t>театрализованных постановках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>, музыкальных спектаклях и играх-драматизациях, </w:t>
      </w:r>
      <w:r w:rsidRPr="009550D7">
        <w:rPr>
          <w:rFonts w:ascii="Times New Roman" w:hAnsi="Times New Roman" w:cs="Times New Roman"/>
          <w:iCs/>
          <w:color w:val="002060"/>
          <w:sz w:val="24"/>
          <w:szCs w:val="24"/>
        </w:rPr>
        <w:t>«особые»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 дети </w:t>
      </w:r>
      <w:r w:rsidR="005B06E1" w:rsidRPr="009550D7">
        <w:rPr>
          <w:rFonts w:ascii="Times New Roman" w:hAnsi="Times New Roman" w:cs="Times New Roman"/>
          <w:color w:val="002060"/>
          <w:sz w:val="24"/>
          <w:szCs w:val="24"/>
        </w:rPr>
        <w:t>б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>ыстрее </w:t>
      </w:r>
      <w:r w:rsidRPr="009550D7">
        <w:rPr>
          <w:rFonts w:ascii="Times New Roman" w:hAnsi="Times New Roman" w:cs="Times New Roman"/>
          <w:bCs/>
          <w:color w:val="002060"/>
          <w:sz w:val="24"/>
          <w:szCs w:val="24"/>
        </w:rPr>
        <w:t>адаптируются.</w:t>
      </w:r>
    </w:p>
    <w:p w:rsidR="00733655" w:rsidRDefault="00733655" w:rsidP="001D0369">
      <w:pPr>
        <w:spacing w:after="0"/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33655" w:rsidRDefault="00733655" w:rsidP="001D0369">
      <w:pPr>
        <w:spacing w:after="0"/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624A8" w:rsidRPr="009550D7" w:rsidRDefault="00F624A8" w:rsidP="001D0369">
      <w:pPr>
        <w:spacing w:after="0"/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noProof/>
          <w:color w:val="002060"/>
          <w:lang w:eastAsia="ru-RU"/>
        </w:rPr>
        <w:drawing>
          <wp:inline distT="0" distB="0" distL="0" distR="0" wp14:anchorId="59BAA37A" wp14:editId="681E55A3">
            <wp:extent cx="2215949" cy="1476375"/>
            <wp:effectExtent l="38100" t="38100" r="32385" b="28575"/>
            <wp:docPr id="8" name="Рисунок 8" descr="https://im1-tub-ru.yandex.net/i?id=49413ae97ae5a2c114f29d7537c69b0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1-tub-ru.yandex.net/i?id=49413ae97ae5a2c114f29d7537c69b07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22" cy="14836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B45FC" w:rsidRPr="009550D7" w:rsidRDefault="00B319B7" w:rsidP="001D0369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>Занятия </w:t>
      </w:r>
      <w:r w:rsidRPr="009550D7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театральной </w:t>
      </w:r>
      <w:r w:rsidR="001D0369" w:rsidRPr="009550D7">
        <w:rPr>
          <w:rFonts w:ascii="Times New Roman" w:hAnsi="Times New Roman" w:cs="Times New Roman"/>
          <w:bCs/>
          <w:color w:val="002060"/>
          <w:sz w:val="24"/>
          <w:szCs w:val="24"/>
        </w:rPr>
        <w:t>деятельностью</w:t>
      </w:r>
      <w:r w:rsidR="009550D7" w:rsidRPr="009550D7">
        <w:rPr>
          <w:rFonts w:ascii="Times New Roman" w:hAnsi="Times New Roman" w:cs="Times New Roman"/>
          <w:color w:val="002060"/>
          <w:sz w:val="24"/>
          <w:szCs w:val="24"/>
        </w:rPr>
        <w:t> помогают развива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>ть</w:t>
      </w:r>
      <w:r w:rsidR="001B45FC" w:rsidRPr="009550D7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1B45FC" w:rsidRPr="009550D7" w:rsidRDefault="00B319B7" w:rsidP="0074238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интересы и способности ребенка; </w:t>
      </w:r>
    </w:p>
    <w:p w:rsidR="009550D7" w:rsidRDefault="009550D7" w:rsidP="009550D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>способствуе</w:t>
      </w:r>
      <w:r w:rsidR="00B319B7" w:rsidRPr="009550D7">
        <w:rPr>
          <w:rFonts w:ascii="Times New Roman" w:hAnsi="Times New Roman" w:cs="Times New Roman"/>
          <w:color w:val="002060"/>
          <w:sz w:val="24"/>
          <w:szCs w:val="24"/>
        </w:rPr>
        <w:t>т общему развитию;</w:t>
      </w:r>
    </w:p>
    <w:p w:rsidR="00733655" w:rsidRPr="00733655" w:rsidRDefault="00733655" w:rsidP="00733655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B45FC" w:rsidRPr="009550D7" w:rsidRDefault="00B319B7" w:rsidP="009550D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проявлению</w:t>
      </w:r>
      <w:r w:rsidR="009550D7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>любознательност</w:t>
      </w:r>
      <w:r w:rsidR="009550D7" w:rsidRPr="009550D7">
        <w:rPr>
          <w:rFonts w:ascii="Times New Roman" w:hAnsi="Times New Roman" w:cs="Times New Roman"/>
          <w:color w:val="002060"/>
          <w:sz w:val="24"/>
          <w:szCs w:val="24"/>
        </w:rPr>
        <w:t>и, стремления к познанию нового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</w:p>
    <w:p w:rsidR="001B45FC" w:rsidRPr="009550D7" w:rsidRDefault="00B319B7" w:rsidP="0074238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настойчивости, целеустремленности, </w:t>
      </w:r>
      <w:r w:rsidR="009550D7" w:rsidRPr="009550D7">
        <w:rPr>
          <w:rFonts w:ascii="Times New Roman" w:hAnsi="Times New Roman" w:cs="Times New Roman"/>
          <w:color w:val="002060"/>
          <w:sz w:val="24"/>
          <w:szCs w:val="24"/>
        </w:rPr>
        <w:t>развитие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, эмоций при проигрывании ролей. </w:t>
      </w:r>
    </w:p>
    <w:p w:rsidR="0088782D" w:rsidRDefault="00B319B7" w:rsidP="001D0369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>Кроме того, занятия </w:t>
      </w:r>
      <w:r w:rsidRPr="009550D7">
        <w:rPr>
          <w:rFonts w:ascii="Times New Roman" w:hAnsi="Times New Roman" w:cs="Times New Roman"/>
          <w:bCs/>
          <w:color w:val="002060"/>
          <w:sz w:val="24"/>
          <w:szCs w:val="24"/>
        </w:rPr>
        <w:t>театральной деятельностью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> требуют от ребенка решительности, систематичности в работе, трудолюбия</w:t>
      </w:r>
      <w:r w:rsidR="001D0369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, что способствует формированию 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>волевых черт характера. У ребенка развивается умение комбинировать образы, интуиция, смекалка и изобретательность, способность к импровизации.</w:t>
      </w:r>
    </w:p>
    <w:p w:rsidR="00733655" w:rsidRDefault="00733655" w:rsidP="001D0369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33655" w:rsidRDefault="00733655" w:rsidP="00733655">
      <w:pPr>
        <w:spacing w:after="0"/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374D0022" wp14:editId="200ADC8A">
            <wp:extent cx="2524125" cy="1885520"/>
            <wp:effectExtent l="38100" t="38100" r="28575" b="38735"/>
            <wp:docPr id="1" name="Рисунок 1" descr="https://im0-tub-ru.yandex.net/i?id=7f792a42f5e1a062c2e6af61ac6ee07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7f792a42f5e1a062c2e6af61ac6ee070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34" cy="189135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733655" w:rsidRPr="009550D7" w:rsidRDefault="00733655" w:rsidP="001D0369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319B7" w:rsidRPr="009550D7" w:rsidRDefault="00B319B7" w:rsidP="001D0369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>Занятия </w:t>
      </w:r>
      <w:r w:rsidRPr="009550D7">
        <w:rPr>
          <w:rFonts w:ascii="Times New Roman" w:hAnsi="Times New Roman" w:cs="Times New Roman"/>
          <w:b/>
          <w:bCs/>
          <w:color w:val="002060"/>
          <w:sz w:val="24"/>
          <w:szCs w:val="24"/>
        </w:rPr>
        <w:t>театральной деятельностью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> 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B319B7" w:rsidRPr="009550D7" w:rsidRDefault="00B319B7" w:rsidP="001D0369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>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1D0369" w:rsidRDefault="00224C04" w:rsidP="003F1E39">
      <w:pPr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>Большое значение для детей с ограниче</w:t>
      </w:r>
      <w:r w:rsidR="009550D7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нными возможностями имеют занятия в ГБУ РБ ЗМ </w:t>
      </w:r>
      <w:r w:rsidR="009550D7" w:rsidRPr="009550D7">
        <w:rPr>
          <w:rFonts w:ascii="Times New Roman" w:hAnsi="Times New Roman" w:cs="Times New Roman"/>
          <w:color w:val="002060"/>
          <w:sz w:val="24"/>
          <w:szCs w:val="24"/>
        </w:rPr>
        <w:lastRenderedPageBreak/>
        <w:t>«Семья», цель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которых является помочь детям с </w:t>
      </w:r>
      <w:r w:rsidR="00471672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ограниченными возможностями здоровья 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>обрести но</w:t>
      </w:r>
      <w:r w:rsidR="00471672" w:rsidRPr="009550D7">
        <w:rPr>
          <w:rFonts w:ascii="Times New Roman" w:hAnsi="Times New Roman" w:cs="Times New Roman"/>
          <w:color w:val="002060"/>
          <w:sz w:val="24"/>
          <w:szCs w:val="24"/>
        </w:rPr>
        <w:t>вых друзей. Нередко такие встречи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проводятся совместно со здоровыми детьми. Ребята</w:t>
      </w:r>
      <w:r w:rsidR="00471672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помогают находить 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>общий язык,</w:t>
      </w:r>
      <w:r w:rsidR="001D0369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71672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взрослые в подготовке </w:t>
      </w:r>
      <w:proofErr w:type="gramStart"/>
      <w:r w:rsidR="00471672" w:rsidRPr="009550D7">
        <w:rPr>
          <w:rFonts w:ascii="Times New Roman" w:hAnsi="Times New Roman" w:cs="Times New Roman"/>
          <w:color w:val="002060"/>
          <w:sz w:val="24"/>
          <w:szCs w:val="24"/>
        </w:rPr>
        <w:t>каких-либо</w:t>
      </w:r>
      <w:proofErr w:type="gramEnd"/>
      <w:r w:rsidR="00471672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21225">
        <w:rPr>
          <w:rFonts w:ascii="Times New Roman" w:hAnsi="Times New Roman" w:cs="Times New Roman"/>
          <w:color w:val="002060"/>
          <w:sz w:val="24"/>
          <w:szCs w:val="24"/>
        </w:rPr>
        <w:t>мероприятия</w:t>
      </w:r>
      <w:bookmarkStart w:id="0" w:name="_GoBack"/>
      <w:bookmarkEnd w:id="0"/>
      <w:r w:rsidR="00471672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733655" w:rsidRPr="009550D7" w:rsidRDefault="00733655" w:rsidP="003F1E39">
      <w:pPr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550D7" w:rsidRDefault="009550D7" w:rsidP="00733655">
      <w:pPr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noProof/>
          <w:color w:val="002060"/>
          <w:lang w:eastAsia="ru-RU"/>
        </w:rPr>
        <w:drawing>
          <wp:inline distT="0" distB="0" distL="0" distR="0" wp14:anchorId="5ACC1E1C" wp14:editId="63AC09E9">
            <wp:extent cx="2175426" cy="1563588"/>
            <wp:effectExtent l="38100" t="38100" r="34925" b="36830"/>
            <wp:docPr id="7" name="Рисунок 7" descr="https://im0-tub-ru.yandex.net/i?id=8417f5c1bb36728e356aee16f129de3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8417f5c1bb36728e356aee16f129de30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68" cy="15751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3655" w:rsidRDefault="00733655" w:rsidP="00733655">
      <w:pPr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624A8" w:rsidRPr="009550D7" w:rsidRDefault="00224C04" w:rsidP="003F1E39">
      <w:pPr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>Дети с</w:t>
      </w:r>
      <w:r w:rsidR="00471672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ограниченными возможностями здоровья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на равных участвуют со здоровыми</w:t>
      </w:r>
      <w:r w:rsidR="00B6646F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>ребятами в продуманных конкурсах</w:t>
      </w:r>
      <w:r w:rsidR="00471672" w:rsidRPr="009550D7">
        <w:rPr>
          <w:rFonts w:ascii="Times New Roman" w:hAnsi="Times New Roman" w:cs="Times New Roman"/>
          <w:color w:val="002060"/>
          <w:sz w:val="24"/>
          <w:szCs w:val="24"/>
        </w:rPr>
        <w:t>, викторинах, праздничных мероприятиях.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1D0369" w:rsidRPr="009550D7" w:rsidRDefault="001D0369" w:rsidP="003F1E39">
      <w:pPr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="00961C5F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театральном кружке, 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благодаря </w:t>
      </w:r>
      <w:r w:rsidR="00961C5F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совместной 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деятельности </w:t>
      </w:r>
      <w:r w:rsidR="00961C5F" w:rsidRPr="009550D7">
        <w:rPr>
          <w:rFonts w:ascii="Times New Roman" w:hAnsi="Times New Roman" w:cs="Times New Roman"/>
          <w:color w:val="002060"/>
          <w:sz w:val="24"/>
          <w:szCs w:val="24"/>
        </w:rPr>
        <w:t>дети</w:t>
      </w:r>
      <w:r w:rsidR="009550D7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и родителями происходит тесное взаимоотношение, сотрудничество.</w:t>
      </w:r>
      <w:r w:rsidR="00961C5F"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2442C" w:rsidRPr="009550D7" w:rsidRDefault="00AC782A" w:rsidP="00E2442C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b/>
          <w:color w:val="002060"/>
          <w:sz w:val="24"/>
          <w:szCs w:val="24"/>
        </w:rPr>
        <w:t>Уважаемые родители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, вы можете создать спектакль с детьми дома - это очень увлекательное и полезное занятие. Можно организовать, например, домашний кукольный театр, используя готовые куклы или создать их своими руками. Начните свою деятельность по созданию домашнего театра с выбора сценария. Это определяется возрастом ребенка. Чем он </w:t>
      </w:r>
      <w:r w:rsidRPr="009550D7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младше, тем проще должен быть ваш спектакль. Когда сценарий готов, подумайте о реквизите: декорациях и костюмах. Можно использовать готовый реквизит (купить в магазине) или сделать самим. Желательно, чтобы он был многофункциональным. </w:t>
      </w:r>
    </w:p>
    <w:p w:rsidR="00E2442C" w:rsidRPr="009550D7" w:rsidRDefault="00AC782A" w:rsidP="00E2442C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Детям становится интересно, когда они не только говорят, но и действуют как сказочные герои. Они пытаются имитировать ролевые движения, стараются всё лучше и лучше играть роль. </w:t>
      </w:r>
    </w:p>
    <w:p w:rsidR="00E2442C" w:rsidRPr="009550D7" w:rsidRDefault="00AC782A" w:rsidP="00E2442C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Подберите музыку, которая подчёркивает характер героев и поможет детям имитировать движения персонажей, при этом совершенствуется их координация, вырабатывается чувство ритма. </w:t>
      </w:r>
    </w:p>
    <w:p w:rsidR="00E2442C" w:rsidRPr="009550D7" w:rsidRDefault="00AC782A" w:rsidP="00E2442C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 xml:space="preserve">Движения могут сопровождаться репликами, стихами, пением. Постепенно нарастает активность детей, они запоминают текст, «входят в образ», овладевают средствами выразительности. </w:t>
      </w:r>
    </w:p>
    <w:p w:rsidR="0074238C" w:rsidRPr="009550D7" w:rsidRDefault="00AC782A" w:rsidP="00E2442C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rFonts w:ascii="Times New Roman" w:hAnsi="Times New Roman" w:cs="Times New Roman"/>
          <w:color w:val="002060"/>
          <w:sz w:val="24"/>
          <w:szCs w:val="24"/>
        </w:rPr>
        <w:t>На премьеру спектакля пригласите родственников, знакомых и соседей. И помните, что ваша цель не идеально поставленный спектакль, а удовольствие и радость!</w:t>
      </w:r>
    </w:p>
    <w:p w:rsidR="00471672" w:rsidRPr="009550D7" w:rsidRDefault="00471672" w:rsidP="00E2442C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550D7" w:rsidRPr="009550D7" w:rsidRDefault="00733655" w:rsidP="00733655">
      <w:pPr>
        <w:spacing w:after="0"/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550D7">
        <w:rPr>
          <w:noProof/>
          <w:color w:val="002060"/>
          <w:lang w:eastAsia="ru-RU"/>
        </w:rPr>
        <w:drawing>
          <wp:inline distT="0" distB="0" distL="0" distR="0" wp14:anchorId="09C13F53" wp14:editId="55A707AD">
            <wp:extent cx="2476441" cy="1676159"/>
            <wp:effectExtent l="38100" t="38100" r="38735" b="38735"/>
            <wp:docPr id="3" name="Рисунок 3" descr="https://kuklaperchatka.ru/ssl/u/94/5de81491d411e59b039d7b96c480b1/-/%D0%9A%D0%BE%D1%82%2C%20%D0%BB%D0%B8%D1%81%D0%B0%20%D0%B8%20%D0%BF%D0%B5%D1%82%D1%83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klaperchatka.ru/ssl/u/94/5de81491d411e59b039d7b96c480b1/-/%D0%9A%D0%BE%D1%82%2C%20%D0%BB%D0%B8%D1%81%D0%B0%20%D0%B8%20%D0%BF%D0%B5%D1%82%D1%83%D1%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67" cy="1674146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550D7" w:rsidRPr="009550D7" w:rsidRDefault="009550D7" w:rsidP="00E2442C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550D7" w:rsidRPr="009550D7" w:rsidRDefault="009550D7" w:rsidP="00E2442C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550D7" w:rsidRDefault="009550D7" w:rsidP="00E2442C">
      <w:pPr>
        <w:spacing w:after="0"/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550D7" w:rsidRDefault="009550D7" w:rsidP="00E2442C">
      <w:pPr>
        <w:spacing w:after="0"/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550D7" w:rsidRDefault="009550D7" w:rsidP="00E2442C">
      <w:pPr>
        <w:spacing w:after="0"/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D0369" w:rsidRDefault="001D0369" w:rsidP="00E2442C">
      <w:pPr>
        <w:spacing w:after="0"/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33655" w:rsidRDefault="00733655" w:rsidP="00E2442C">
      <w:pPr>
        <w:spacing w:after="0"/>
        <w:ind w:firstLine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550D7" w:rsidRPr="009550D7" w:rsidRDefault="009550D7" w:rsidP="001D0369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550D7">
        <w:rPr>
          <w:rFonts w:ascii="Times New Roman" w:hAnsi="Times New Roman" w:cs="Times New Roman"/>
          <w:b/>
          <w:color w:val="002060"/>
        </w:rPr>
        <w:t>Контакты:</w:t>
      </w:r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9550D7">
        <w:rPr>
          <w:rFonts w:ascii="Times New Roman" w:hAnsi="Times New Roman" w:cs="Times New Roman"/>
          <w:color w:val="002060"/>
        </w:rPr>
        <w:t>Директор</w:t>
      </w:r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9550D7">
        <w:rPr>
          <w:rFonts w:ascii="Times New Roman" w:hAnsi="Times New Roman" w:cs="Times New Roman"/>
          <w:color w:val="002060"/>
        </w:rPr>
        <w:t xml:space="preserve">ГБУ РБ </w:t>
      </w:r>
      <w:proofErr w:type="gramStart"/>
      <w:r w:rsidRPr="009550D7">
        <w:rPr>
          <w:rFonts w:ascii="Times New Roman" w:hAnsi="Times New Roman" w:cs="Times New Roman"/>
          <w:color w:val="002060"/>
        </w:rPr>
        <w:t>Западный</w:t>
      </w:r>
      <w:proofErr w:type="gramEnd"/>
      <w:r w:rsidRPr="009550D7">
        <w:rPr>
          <w:rFonts w:ascii="Times New Roman" w:hAnsi="Times New Roman" w:cs="Times New Roman"/>
          <w:color w:val="002060"/>
        </w:rPr>
        <w:t xml:space="preserve"> МЦ «Семья»</w:t>
      </w:r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color w:val="002060"/>
        </w:rPr>
      </w:pPr>
      <w:proofErr w:type="spellStart"/>
      <w:r w:rsidRPr="009550D7">
        <w:rPr>
          <w:rFonts w:ascii="Times New Roman" w:hAnsi="Times New Roman" w:cs="Times New Roman"/>
          <w:color w:val="002060"/>
        </w:rPr>
        <w:t>Ахметзянова</w:t>
      </w:r>
      <w:proofErr w:type="spellEnd"/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color w:val="002060"/>
        </w:rPr>
      </w:pPr>
      <w:proofErr w:type="spellStart"/>
      <w:r w:rsidRPr="009550D7">
        <w:rPr>
          <w:rFonts w:ascii="Times New Roman" w:hAnsi="Times New Roman" w:cs="Times New Roman"/>
          <w:color w:val="002060"/>
        </w:rPr>
        <w:t>Розанна</w:t>
      </w:r>
      <w:proofErr w:type="spellEnd"/>
      <w:r w:rsidRPr="009550D7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9550D7">
        <w:rPr>
          <w:rFonts w:ascii="Times New Roman" w:hAnsi="Times New Roman" w:cs="Times New Roman"/>
          <w:color w:val="002060"/>
        </w:rPr>
        <w:t>Нургалиевна</w:t>
      </w:r>
      <w:proofErr w:type="spellEnd"/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9550D7">
        <w:rPr>
          <w:rFonts w:ascii="Times New Roman" w:hAnsi="Times New Roman" w:cs="Times New Roman"/>
          <w:color w:val="002060"/>
        </w:rPr>
        <w:t>Адрес:</w:t>
      </w:r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9550D7">
        <w:rPr>
          <w:rFonts w:ascii="Times New Roman" w:hAnsi="Times New Roman" w:cs="Times New Roman"/>
          <w:color w:val="002060"/>
        </w:rPr>
        <w:t>452601, РБ, г. Октябрьский</w:t>
      </w:r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9550D7">
        <w:rPr>
          <w:rFonts w:ascii="Times New Roman" w:hAnsi="Times New Roman" w:cs="Times New Roman"/>
          <w:color w:val="002060"/>
        </w:rPr>
        <w:t>ул. Садовое кольцо, д. 26</w:t>
      </w:r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9550D7">
        <w:rPr>
          <w:rFonts w:ascii="Times New Roman" w:hAnsi="Times New Roman" w:cs="Times New Roman"/>
          <w:color w:val="002060"/>
        </w:rPr>
        <w:t>Электронная почта</w:t>
      </w:r>
    </w:p>
    <w:p w:rsidR="001D0369" w:rsidRPr="009550D7" w:rsidRDefault="00B21225" w:rsidP="001D0369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hyperlink r:id="rId14" w:history="1">
        <w:r w:rsidR="001D0369" w:rsidRPr="009550D7">
          <w:rPr>
            <w:rFonts w:ascii="Times New Roman" w:hAnsi="Times New Roman" w:cs="Times New Roman"/>
            <w:color w:val="002060"/>
            <w:u w:val="single"/>
            <w:lang w:val="en-US"/>
          </w:rPr>
          <w:t>mintrud</w:t>
        </w:r>
        <w:r w:rsidR="001D0369" w:rsidRPr="009550D7">
          <w:rPr>
            <w:rFonts w:ascii="Times New Roman" w:hAnsi="Times New Roman" w:cs="Times New Roman"/>
            <w:color w:val="002060"/>
            <w:u w:val="single"/>
          </w:rPr>
          <w:t>.</w:t>
        </w:r>
        <w:r w:rsidR="001D0369" w:rsidRPr="009550D7">
          <w:rPr>
            <w:rFonts w:ascii="Times New Roman" w:hAnsi="Times New Roman" w:cs="Times New Roman"/>
            <w:color w:val="002060"/>
            <w:u w:val="single"/>
            <w:lang w:val="en-US"/>
          </w:rPr>
          <w:t>mr</w:t>
        </w:r>
        <w:r w:rsidR="001D0369" w:rsidRPr="009550D7">
          <w:rPr>
            <w:rFonts w:ascii="Times New Roman" w:hAnsi="Times New Roman" w:cs="Times New Roman"/>
            <w:color w:val="002060"/>
            <w:u w:val="single"/>
          </w:rPr>
          <w:t>8@</w:t>
        </w:r>
        <w:r w:rsidR="001D0369" w:rsidRPr="009550D7">
          <w:rPr>
            <w:rFonts w:ascii="Times New Roman" w:hAnsi="Times New Roman" w:cs="Times New Roman"/>
            <w:color w:val="002060"/>
            <w:u w:val="single"/>
            <w:lang w:val="en-US"/>
          </w:rPr>
          <w:t>bashkortostan</w:t>
        </w:r>
        <w:r w:rsidR="001D0369" w:rsidRPr="009550D7">
          <w:rPr>
            <w:rFonts w:ascii="Times New Roman" w:hAnsi="Times New Roman" w:cs="Times New Roman"/>
            <w:color w:val="002060"/>
            <w:u w:val="single"/>
          </w:rPr>
          <w:t>.</w:t>
        </w:r>
        <w:proofErr w:type="spellStart"/>
        <w:r w:rsidR="001D0369" w:rsidRPr="009550D7">
          <w:rPr>
            <w:rFonts w:ascii="Times New Roman" w:hAnsi="Times New Roman" w:cs="Times New Roman"/>
            <w:color w:val="002060"/>
            <w:u w:val="single"/>
            <w:lang w:val="en-US"/>
          </w:rPr>
          <w:t>ru</w:t>
        </w:r>
        <w:proofErr w:type="spellEnd"/>
      </w:hyperlink>
    </w:p>
    <w:p w:rsidR="001D0369" w:rsidRPr="009550D7" w:rsidRDefault="001D0369" w:rsidP="0047167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550D7">
        <w:rPr>
          <w:rFonts w:ascii="Times New Roman" w:hAnsi="Times New Roman" w:cs="Times New Roman"/>
          <w:b/>
          <w:color w:val="002060"/>
        </w:rPr>
        <w:t xml:space="preserve">Отделение </w:t>
      </w:r>
      <w:r w:rsidR="00471672" w:rsidRPr="009550D7">
        <w:rPr>
          <w:rFonts w:ascii="Times New Roman" w:hAnsi="Times New Roman" w:cs="Times New Roman"/>
          <w:b/>
          <w:color w:val="002060"/>
        </w:rPr>
        <w:t xml:space="preserve"> в г. </w:t>
      </w:r>
      <w:proofErr w:type="gramStart"/>
      <w:r w:rsidR="00471672" w:rsidRPr="009550D7">
        <w:rPr>
          <w:rFonts w:ascii="Times New Roman" w:hAnsi="Times New Roman" w:cs="Times New Roman"/>
          <w:b/>
          <w:color w:val="002060"/>
        </w:rPr>
        <w:t>Октябрьский</w:t>
      </w:r>
      <w:proofErr w:type="gramEnd"/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550D7">
        <w:rPr>
          <w:rFonts w:ascii="Times New Roman" w:hAnsi="Times New Roman" w:cs="Times New Roman"/>
          <w:color w:val="002060"/>
        </w:rPr>
        <w:t>Кабинет № 209</w:t>
      </w:r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9550D7">
        <w:rPr>
          <w:rFonts w:ascii="Times New Roman" w:hAnsi="Times New Roman" w:cs="Times New Roman"/>
          <w:color w:val="002060"/>
        </w:rPr>
        <w:t>Телефон</w:t>
      </w:r>
    </w:p>
    <w:p w:rsidR="001D0369" w:rsidRPr="009550D7" w:rsidRDefault="001D0369" w:rsidP="001D0369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9550D7">
        <w:rPr>
          <w:rFonts w:ascii="Times New Roman" w:hAnsi="Times New Roman" w:cs="Times New Roman"/>
          <w:color w:val="002060"/>
        </w:rPr>
        <w:t>8(34767) 4-27-82</w:t>
      </w:r>
    </w:p>
    <w:p w:rsidR="001D0369" w:rsidRPr="009550D7" w:rsidRDefault="00B21225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  <w:hyperlink r:id="rId15" w:history="1">
        <w:r w:rsidR="001D0369" w:rsidRPr="009550D7">
          <w:rPr>
            <w:rFonts w:ascii="Times New Roman" w:hAnsi="Times New Roman" w:cs="Times New Roman"/>
            <w:color w:val="002060"/>
            <w:u w:val="single"/>
            <w:lang w:val="en-US"/>
          </w:rPr>
          <w:t>occo</w:t>
        </w:r>
        <w:r w:rsidR="001D0369" w:rsidRPr="009550D7">
          <w:rPr>
            <w:rFonts w:ascii="Times New Roman" w:hAnsi="Times New Roman" w:cs="Times New Roman"/>
            <w:color w:val="002060"/>
            <w:u w:val="single"/>
          </w:rPr>
          <w:t>02@</w:t>
        </w:r>
        <w:r w:rsidR="001D0369" w:rsidRPr="009550D7">
          <w:rPr>
            <w:rFonts w:ascii="Times New Roman" w:hAnsi="Times New Roman" w:cs="Times New Roman"/>
            <w:color w:val="002060"/>
            <w:u w:val="single"/>
            <w:lang w:val="en-US"/>
          </w:rPr>
          <w:t>mail</w:t>
        </w:r>
        <w:r w:rsidR="001D0369" w:rsidRPr="009550D7">
          <w:rPr>
            <w:rFonts w:ascii="Times New Roman" w:hAnsi="Times New Roman" w:cs="Times New Roman"/>
            <w:color w:val="002060"/>
            <w:u w:val="single"/>
          </w:rPr>
          <w:t>.</w:t>
        </w:r>
        <w:proofErr w:type="spellStart"/>
        <w:r w:rsidR="001D0369" w:rsidRPr="009550D7">
          <w:rPr>
            <w:rFonts w:ascii="Times New Roman" w:hAnsi="Times New Roman" w:cs="Times New Roman"/>
            <w:color w:val="002060"/>
            <w:u w:val="single"/>
            <w:lang w:val="en-US"/>
          </w:rPr>
          <w:t>ru</w:t>
        </w:r>
        <w:proofErr w:type="spellEnd"/>
      </w:hyperlink>
    </w:p>
    <w:p w:rsidR="00E2442C" w:rsidRPr="009550D7" w:rsidRDefault="00E2442C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E2442C" w:rsidRPr="009550D7" w:rsidRDefault="00BF43E6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  <w:r w:rsidRPr="00190141">
        <w:rPr>
          <w:rFonts w:ascii="Times New Roman" w:hAnsi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F96C47" wp14:editId="20BBC65F">
            <wp:simplePos x="0" y="0"/>
            <wp:positionH relativeFrom="column">
              <wp:posOffset>2364740</wp:posOffset>
            </wp:positionH>
            <wp:positionV relativeFrom="paragraph">
              <wp:posOffset>80010</wp:posOffset>
            </wp:positionV>
            <wp:extent cx="742950" cy="720725"/>
            <wp:effectExtent l="0" t="0" r="0" b="3175"/>
            <wp:wrapNone/>
            <wp:docPr id="15" name="Рисунок 9" descr="C:\Users\Пользователь\Desktop\Эмблема учрежд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Эмблема учреждения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42C" w:rsidRPr="009550D7" w:rsidRDefault="00E2442C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E2442C" w:rsidRPr="009550D7" w:rsidRDefault="00E2442C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E2442C" w:rsidRPr="009550D7" w:rsidRDefault="00E2442C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471672" w:rsidRPr="009550D7" w:rsidRDefault="00471672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3F1E39" w:rsidRPr="009550D7" w:rsidRDefault="003F1E39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9550D7" w:rsidRPr="009550D7" w:rsidRDefault="009550D7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9550D7" w:rsidRDefault="009550D7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733655" w:rsidRDefault="00733655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733655" w:rsidRPr="009550D7" w:rsidRDefault="00733655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9550D7" w:rsidRPr="009550D7" w:rsidRDefault="009550D7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3F1E39" w:rsidRDefault="00655B75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  <w:r w:rsidRPr="00190141">
        <w:rPr>
          <w:rFonts w:ascii="Times New Roman" w:hAnsi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ABA463" wp14:editId="76CE78B3">
            <wp:simplePos x="0" y="0"/>
            <wp:positionH relativeFrom="column">
              <wp:posOffset>545465</wp:posOffset>
            </wp:positionH>
            <wp:positionV relativeFrom="paragraph">
              <wp:posOffset>143510</wp:posOffset>
            </wp:positionV>
            <wp:extent cx="1722673" cy="742950"/>
            <wp:effectExtent l="0" t="0" r="0" b="0"/>
            <wp:wrapNone/>
            <wp:docPr id="4" name="Рисунок 4" descr="C:\Users\Пользователь\Desktop\Альбина\Год семьи RGB-02_jp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льбина\Год семьи RGB-02_jpG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73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655" w:rsidRDefault="00733655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733655" w:rsidRPr="009550D7" w:rsidRDefault="00733655" w:rsidP="001D0369">
      <w:pPr>
        <w:spacing w:after="0"/>
        <w:jc w:val="center"/>
        <w:rPr>
          <w:rFonts w:ascii="Times New Roman" w:hAnsi="Times New Roman" w:cs="Times New Roman"/>
          <w:color w:val="002060"/>
          <w:u w:val="single"/>
        </w:rPr>
      </w:pPr>
    </w:p>
    <w:p w:rsidR="00B86535" w:rsidRPr="009550D7" w:rsidRDefault="00B86535" w:rsidP="00B86535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9550D7">
        <w:rPr>
          <w:rFonts w:ascii="Times New Roman" w:hAnsi="Times New Roman"/>
          <w:b/>
          <w:color w:val="002060"/>
        </w:rPr>
        <w:lastRenderedPageBreak/>
        <w:t>МИНИСТЕРСТВО СЕМЬИ, ТРУДА И СОЦИАЛЬНОЙ ЗАЩИТЫ НАСЕЛЕНИЯ РЕСПУБЛИКИ БАШКОРТОСТАН</w:t>
      </w:r>
    </w:p>
    <w:p w:rsidR="00B86535" w:rsidRPr="009550D7" w:rsidRDefault="00B86535" w:rsidP="00B86535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B86535" w:rsidRPr="009550D7" w:rsidRDefault="00B86535" w:rsidP="00B86535">
      <w:pPr>
        <w:spacing w:after="0" w:line="240" w:lineRule="auto"/>
        <w:jc w:val="center"/>
        <w:rPr>
          <w:rFonts w:ascii="Times New Roman" w:hAnsi="Times New Roman"/>
          <w:color w:val="002060"/>
          <w:sz w:val="20"/>
          <w:szCs w:val="20"/>
        </w:rPr>
      </w:pPr>
      <w:r w:rsidRPr="009550D7">
        <w:rPr>
          <w:rFonts w:ascii="Times New Roman" w:hAnsi="Times New Roman"/>
          <w:color w:val="002060"/>
          <w:sz w:val="20"/>
          <w:szCs w:val="20"/>
        </w:rPr>
        <w:t xml:space="preserve">ГОСУДАРСТВЕННОЕ БЮДЖЕТНОЕ УЧРЕЖДЕНИЕ  </w:t>
      </w:r>
    </w:p>
    <w:p w:rsidR="00B86535" w:rsidRPr="009550D7" w:rsidRDefault="00B86535" w:rsidP="00B86535">
      <w:pPr>
        <w:spacing w:after="0" w:line="240" w:lineRule="auto"/>
        <w:jc w:val="center"/>
        <w:outlineLvl w:val="0"/>
        <w:rPr>
          <w:rFonts w:ascii="Times New Roman" w:hAnsi="Times New Roman"/>
          <w:color w:val="002060"/>
          <w:sz w:val="20"/>
          <w:szCs w:val="20"/>
        </w:rPr>
      </w:pPr>
      <w:r w:rsidRPr="009550D7">
        <w:rPr>
          <w:rFonts w:ascii="Times New Roman" w:hAnsi="Times New Roman"/>
          <w:color w:val="002060"/>
          <w:sz w:val="20"/>
          <w:szCs w:val="20"/>
        </w:rPr>
        <w:t xml:space="preserve">РЕСПУБЛИКИ БАШКОРТОСТАН ЗАПАДНЫЙ  МЕЖРАЙОННЫЙ ЦЕНТР «СЕМЬЯ» </w:t>
      </w:r>
    </w:p>
    <w:p w:rsidR="005B06E1" w:rsidRPr="009550D7" w:rsidRDefault="005B06E1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06E1" w:rsidRPr="009550D7" w:rsidRDefault="005B06E1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06E1" w:rsidRPr="009550D7" w:rsidRDefault="005B06E1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8782D" w:rsidRPr="009550D7" w:rsidRDefault="0088782D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06E1" w:rsidRPr="009550D7" w:rsidRDefault="005B06E1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06E1" w:rsidRPr="009550D7" w:rsidRDefault="005B06E1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06E1" w:rsidRPr="009550D7" w:rsidRDefault="005B06E1" w:rsidP="002A7AC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9550D7" w:rsidRPr="009550D7" w:rsidRDefault="009550D7" w:rsidP="002A7AC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88782D" w:rsidRPr="009550D7" w:rsidRDefault="0088782D" w:rsidP="002A7AC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5B06E1" w:rsidRPr="009550D7" w:rsidRDefault="00B86535" w:rsidP="00F624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9550D7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="00F624A8" w:rsidRPr="009550D7">
        <w:rPr>
          <w:rFonts w:ascii="Times New Roman" w:hAnsi="Times New Roman" w:cs="Times New Roman"/>
          <w:b/>
          <w:color w:val="002060"/>
          <w:sz w:val="44"/>
          <w:szCs w:val="44"/>
        </w:rPr>
        <w:t>Театр в семейном клубе</w:t>
      </w:r>
      <w:r w:rsidRPr="009550D7">
        <w:rPr>
          <w:rFonts w:ascii="Times New Roman" w:hAnsi="Times New Roman" w:cs="Times New Roman"/>
          <w:b/>
          <w:color w:val="002060"/>
          <w:sz w:val="44"/>
          <w:szCs w:val="44"/>
        </w:rPr>
        <w:t>»</w:t>
      </w:r>
    </w:p>
    <w:p w:rsidR="005B06E1" w:rsidRPr="009550D7" w:rsidRDefault="005B06E1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06E1" w:rsidRPr="009550D7" w:rsidRDefault="005B06E1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06E1" w:rsidRPr="009550D7" w:rsidRDefault="005B06E1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550D7" w:rsidRPr="009550D7" w:rsidRDefault="009550D7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550D7" w:rsidRPr="009550D7" w:rsidRDefault="009550D7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550D7" w:rsidRPr="009550D7" w:rsidRDefault="009550D7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550D7" w:rsidRPr="009550D7" w:rsidRDefault="009550D7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06E1" w:rsidRPr="009550D7" w:rsidRDefault="005B06E1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624A8" w:rsidRDefault="00F624A8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55B75" w:rsidRPr="009550D7" w:rsidRDefault="00655B75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624A8" w:rsidRPr="009550D7" w:rsidRDefault="00F624A8" w:rsidP="002A7A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2442C" w:rsidRPr="009550D7" w:rsidRDefault="00E2442C" w:rsidP="005B06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442C" w:rsidRPr="009550D7" w:rsidRDefault="00E2442C" w:rsidP="005B06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813EE" w:rsidRPr="009550D7" w:rsidRDefault="009813EE" w:rsidP="005B06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50D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г. Октябрьский </w:t>
      </w:r>
    </w:p>
    <w:p w:rsidR="005B06E1" w:rsidRPr="00B6646F" w:rsidRDefault="005B06E1" w:rsidP="0073365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550D7">
        <w:rPr>
          <w:rFonts w:ascii="Times New Roman" w:hAnsi="Times New Roman" w:cs="Times New Roman"/>
          <w:b/>
          <w:color w:val="002060"/>
          <w:sz w:val="28"/>
          <w:szCs w:val="28"/>
        </w:rPr>
        <w:t>2018</w:t>
      </w:r>
      <w:r w:rsidR="0088782D" w:rsidRPr="009550D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</w:t>
      </w:r>
    </w:p>
    <w:sectPr w:rsidR="005B06E1" w:rsidRPr="00B6646F" w:rsidSect="003F1E39">
      <w:pgSz w:w="16838" w:h="11906" w:orient="landscape"/>
      <w:pgMar w:top="284" w:right="253" w:bottom="284" w:left="426" w:header="709" w:footer="709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39" w:rsidRDefault="003F1E39" w:rsidP="003F1E39">
      <w:pPr>
        <w:spacing w:after="0" w:line="240" w:lineRule="auto"/>
      </w:pPr>
      <w:r>
        <w:separator/>
      </w:r>
    </w:p>
  </w:endnote>
  <w:endnote w:type="continuationSeparator" w:id="0">
    <w:p w:rsidR="003F1E39" w:rsidRDefault="003F1E39" w:rsidP="003F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39" w:rsidRDefault="003F1E39" w:rsidP="003F1E39">
      <w:pPr>
        <w:spacing w:after="0" w:line="240" w:lineRule="auto"/>
      </w:pPr>
      <w:r>
        <w:separator/>
      </w:r>
    </w:p>
  </w:footnote>
  <w:footnote w:type="continuationSeparator" w:id="0">
    <w:p w:rsidR="003F1E39" w:rsidRDefault="003F1E39" w:rsidP="003F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252"/>
    <w:multiLevelType w:val="hybridMultilevel"/>
    <w:tmpl w:val="A6B03D54"/>
    <w:lvl w:ilvl="0" w:tplc="359E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0AEC"/>
    <w:multiLevelType w:val="hybridMultilevel"/>
    <w:tmpl w:val="4464FCC8"/>
    <w:lvl w:ilvl="0" w:tplc="359E6F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944C67"/>
    <w:multiLevelType w:val="hybridMultilevel"/>
    <w:tmpl w:val="B1C21282"/>
    <w:lvl w:ilvl="0" w:tplc="359E6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969C5"/>
    <w:multiLevelType w:val="hybridMultilevel"/>
    <w:tmpl w:val="EAB82D26"/>
    <w:lvl w:ilvl="0" w:tplc="359E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5FC4"/>
    <w:multiLevelType w:val="hybridMultilevel"/>
    <w:tmpl w:val="4212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FB"/>
    <w:rsid w:val="000120FB"/>
    <w:rsid w:val="000B10B4"/>
    <w:rsid w:val="00125822"/>
    <w:rsid w:val="001B45FC"/>
    <w:rsid w:val="001D0369"/>
    <w:rsid w:val="00224C04"/>
    <w:rsid w:val="002A7AC1"/>
    <w:rsid w:val="003F1E39"/>
    <w:rsid w:val="00471672"/>
    <w:rsid w:val="005B06E1"/>
    <w:rsid w:val="005F44FF"/>
    <w:rsid w:val="00655B75"/>
    <w:rsid w:val="00733655"/>
    <w:rsid w:val="0074238C"/>
    <w:rsid w:val="0088782D"/>
    <w:rsid w:val="0093725B"/>
    <w:rsid w:val="009550D7"/>
    <w:rsid w:val="00961C5F"/>
    <w:rsid w:val="009813EE"/>
    <w:rsid w:val="00A360AC"/>
    <w:rsid w:val="00AC782A"/>
    <w:rsid w:val="00AD1B06"/>
    <w:rsid w:val="00B21225"/>
    <w:rsid w:val="00B319B7"/>
    <w:rsid w:val="00B6646F"/>
    <w:rsid w:val="00B86535"/>
    <w:rsid w:val="00BF43E6"/>
    <w:rsid w:val="00E2442C"/>
    <w:rsid w:val="00F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2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44FF"/>
    <w:rPr>
      <w:b/>
      <w:bCs/>
    </w:rPr>
  </w:style>
  <w:style w:type="paragraph" w:styleId="a6">
    <w:name w:val="Normal (Web)"/>
    <w:basedOn w:val="a"/>
    <w:uiPriority w:val="99"/>
    <w:unhideWhenUsed/>
    <w:rsid w:val="005F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7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E39"/>
  </w:style>
  <w:style w:type="paragraph" w:styleId="aa">
    <w:name w:val="footer"/>
    <w:basedOn w:val="a"/>
    <w:link w:val="ab"/>
    <w:uiPriority w:val="99"/>
    <w:unhideWhenUsed/>
    <w:rsid w:val="003F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1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2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44FF"/>
    <w:rPr>
      <w:b/>
      <w:bCs/>
    </w:rPr>
  </w:style>
  <w:style w:type="paragraph" w:styleId="a6">
    <w:name w:val="Normal (Web)"/>
    <w:basedOn w:val="a"/>
    <w:uiPriority w:val="99"/>
    <w:unhideWhenUsed/>
    <w:rsid w:val="005F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7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E39"/>
  </w:style>
  <w:style w:type="paragraph" w:styleId="aa">
    <w:name w:val="footer"/>
    <w:basedOn w:val="a"/>
    <w:link w:val="ab"/>
    <w:uiPriority w:val="99"/>
    <w:unhideWhenUsed/>
    <w:rsid w:val="003F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mailto:occo02@mail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mailto:mintrud.mr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267A-6986-4E6B-84E9-0C72B09E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11</cp:revision>
  <cp:lastPrinted>2018-07-17T07:19:00Z</cp:lastPrinted>
  <dcterms:created xsi:type="dcterms:W3CDTF">2018-07-13T04:39:00Z</dcterms:created>
  <dcterms:modified xsi:type="dcterms:W3CDTF">2018-07-23T10:13:00Z</dcterms:modified>
</cp:coreProperties>
</file>